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教师资格证书补发换发申请表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jc w:val="right"/>
        <w:textAlignment w:val="auto"/>
        <w:outlineLvl w:val="9"/>
        <w:rPr>
          <w:rFonts w:hint="eastAsia" w:eastAsia="仿宋_GB2312"/>
          <w:b/>
          <w:szCs w:val="30"/>
          <w:lang w:val="en-US" w:eastAsia="zh-CN"/>
        </w:rPr>
      </w:pPr>
      <w:r>
        <w:rPr>
          <w:rFonts w:hint="eastAsia"/>
          <w:b/>
          <w:szCs w:val="30"/>
          <w:lang w:eastAsia="zh-CN"/>
        </w:rPr>
        <w:t>编号：</w:t>
      </w:r>
      <w:r>
        <w:rPr>
          <w:rFonts w:hint="eastAsia"/>
          <w:b/>
          <w:szCs w:val="30"/>
          <w:lang w:val="en-US" w:eastAsia="zh-CN"/>
        </w:rPr>
        <w:t xml:space="preserve">    （颁发机构填写）</w:t>
      </w:r>
    </w:p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800"/>
        <w:gridCol w:w="23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23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80" w:type="dxa"/>
            <w:vMerge w:val="restart"/>
            <w:vAlign w:val="top"/>
          </w:tcPr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ascii="仿宋_GB2312"/>
                <w:sz w:val="24"/>
              </w:rPr>
              <w:t>本人正面</w:t>
            </w:r>
            <w:r>
              <w:rPr>
                <w:rFonts w:hint="eastAsia" w:ascii="仿宋_GB2312"/>
                <w:sz w:val="24"/>
              </w:rPr>
              <w:t>二</w:t>
            </w:r>
            <w:r>
              <w:rPr>
                <w:rFonts w:ascii="仿宋_GB2312"/>
                <w:sz w:val="24"/>
              </w:rPr>
              <w:t>寸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ascii="仿宋_GB2312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23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资格种类</w:t>
            </w: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任教学科</w:t>
            </w:r>
          </w:p>
        </w:tc>
        <w:tc>
          <w:tcPr>
            <w:tcW w:w="23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身份证件类型</w:t>
            </w: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身份证件号码</w:t>
            </w:r>
          </w:p>
        </w:tc>
        <w:tc>
          <w:tcPr>
            <w:tcW w:w="23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证书编号</w:t>
            </w:r>
          </w:p>
        </w:tc>
        <w:tc>
          <w:tcPr>
            <w:tcW w:w="5580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原发证时间</w:t>
            </w:r>
          </w:p>
        </w:tc>
        <w:tc>
          <w:tcPr>
            <w:tcW w:w="198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8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申请事由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560" w:type="dxa"/>
            <w:gridSpan w:val="4"/>
            <w:vAlign w:val="top"/>
          </w:tcPr>
          <w:p>
            <w:pPr>
              <w:spacing w:line="440" w:lineRule="exact"/>
              <w:ind w:left="-107" w:leftChars="-51" w:firstLine="120" w:firstLineChars="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□证书遗失需补发</w:t>
            </w:r>
          </w:p>
          <w:p>
            <w:pPr>
              <w:spacing w:line="440" w:lineRule="exact"/>
              <w:ind w:left="-107" w:leftChars="-51" w:firstLine="120" w:firstLineChars="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请注明刊登遗失声明的报刊名称、日期和版面：</w:t>
            </w:r>
          </w:p>
          <w:p>
            <w:pPr>
              <w:spacing w:line="440" w:lineRule="exact"/>
              <w:ind w:left="1" w:leftChars="-51" w:hanging="108" w:hangingChars="45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ind w:left="1" w:leftChars="-51" w:hanging="108" w:hangingChars="45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00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□证书损毁影响使用需换发</w:t>
            </w: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承  诺</w:t>
            </w:r>
          </w:p>
        </w:tc>
        <w:tc>
          <w:tcPr>
            <w:tcW w:w="7560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以上信息准确，情况属实。因信息有误造成的一切后果由本人承担。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申请人签名：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以下内容由教育行政部门填写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经办人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top"/>
          </w:tcPr>
          <w:p>
            <w:pPr>
              <w:spacing w:line="500" w:lineRule="exact"/>
              <w:ind w:firstLine="72" w:firstLineChars="3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有关材料已审核，情况属实。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</w:t>
            </w:r>
          </w:p>
          <w:p>
            <w:pPr>
              <w:spacing w:line="440" w:lineRule="exact"/>
              <w:ind w:firstLine="2400" w:firstLineChars="10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经办人签名：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发证机关</w:t>
            </w:r>
            <w:r>
              <w:rPr>
                <w:rFonts w:hint="eastAsia" w:ascii="仿宋_GB2312"/>
                <w:sz w:val="24"/>
              </w:rPr>
              <w:br w:type="textWrapping"/>
            </w:r>
            <w:r>
              <w:rPr>
                <w:rFonts w:hint="eastAsia" w:ascii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负责人签名：                   </w:t>
            </w: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（公章）                     年    月    日</w:t>
            </w:r>
          </w:p>
        </w:tc>
      </w:tr>
    </w:tbl>
    <w:p>
      <w:pPr>
        <w:spacing w:line="500" w:lineRule="exac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备注：1. 所填个人信息应与原教师资格证书信息一致；</w:t>
      </w:r>
    </w:p>
    <w:p>
      <w:pPr>
        <w:ind w:firstLine="720" w:firstLineChars="30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2. 本表一式二份，分别存入本人人事档案和发证机关档案；</w:t>
      </w:r>
    </w:p>
    <w:p>
      <w:pPr>
        <w:ind w:firstLine="720" w:firstLineChars="300"/>
      </w:pPr>
      <w:r>
        <w:rPr>
          <w:rFonts w:hint="eastAsia" w:ascii="仿宋_GB2312"/>
          <w:sz w:val="24"/>
        </w:rPr>
        <w:t>3. 本表可登录“中国教师资格网”（</w:t>
      </w:r>
      <w:r>
        <w:rPr>
          <w:rFonts w:ascii="仿宋_GB2312"/>
          <w:sz w:val="24"/>
        </w:rPr>
        <w:fldChar w:fldCharType="begin"/>
      </w:r>
      <w:r>
        <w:rPr>
          <w:rFonts w:ascii="仿宋_GB2312"/>
          <w:sz w:val="24"/>
        </w:rPr>
        <w:instrText xml:space="preserve"> HYPERLINK "http://www.jszg.edu.cn/" </w:instrText>
      </w:r>
      <w:r>
        <w:rPr>
          <w:rFonts w:ascii="仿宋_GB2312"/>
          <w:sz w:val="24"/>
        </w:rPr>
        <w:fldChar w:fldCharType="separate"/>
      </w:r>
      <w:r>
        <w:rPr>
          <w:rStyle w:val="7"/>
          <w:rFonts w:ascii="仿宋_GB2312"/>
          <w:sz w:val="24"/>
          <w:szCs w:val="24"/>
        </w:rPr>
        <w:t>http://www.jszg.edu.cn/</w:t>
      </w:r>
      <w:r>
        <w:rPr>
          <w:rFonts w:ascii="仿宋_GB2312"/>
          <w:sz w:val="24"/>
        </w:rPr>
        <w:fldChar w:fldCharType="end"/>
      </w:r>
      <w:r>
        <w:rPr>
          <w:rFonts w:hint="eastAsia" w:ascii="仿宋_GB2312"/>
          <w:sz w:val="24"/>
        </w:rPr>
        <w:t>）下载。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A7D78"/>
    <w:rsid w:val="017853E2"/>
    <w:rsid w:val="16A0541A"/>
    <w:rsid w:val="1B19787B"/>
    <w:rsid w:val="22286BE8"/>
    <w:rsid w:val="252005A0"/>
    <w:rsid w:val="28CB3E7E"/>
    <w:rsid w:val="29270729"/>
    <w:rsid w:val="31881ED1"/>
    <w:rsid w:val="39B47964"/>
    <w:rsid w:val="49FD6489"/>
    <w:rsid w:val="5B16109F"/>
    <w:rsid w:val="5CDA26F1"/>
    <w:rsid w:val="5EDF6921"/>
    <w:rsid w:val="627515CC"/>
    <w:rsid w:val="6A393BEB"/>
    <w:rsid w:val="786A7D78"/>
    <w:rsid w:val="7AC070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rFonts w:hint="default" w:ascii="Tahoma" w:hAnsi="Tahoma"/>
      <w:color w:val="000000"/>
      <w:sz w:val="18"/>
      <w:szCs w:val="18"/>
      <w:u w:val="none"/>
    </w:rPr>
  </w:style>
  <w:style w:type="character" w:customStyle="1" w:styleId="8">
    <w:name w:val="font11"/>
    <w:basedOn w:val="5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2019-03-04T07:32:00Z</dcterms:created>
  <dc:creator>龙海天</dc:creator>
  <cp:lastModifiedBy>Wxr。</cp:lastModifiedBy>
  <cp:lastPrinted>2019-03-04T09:22:00Z</cp:lastPrinted>
  <dcterms:modified xsi:type="dcterms:W3CDTF">2020-06-05T07:07:57Z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